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31" w:rsidRDefault="00873A16">
      <w:pPr>
        <w:pStyle w:val="BodyText"/>
        <w:spacing w:before="40" w:line="276" w:lineRule="auto"/>
        <w:ind w:left="116" w:right="3403"/>
        <w:rPr>
          <w:w w:val="8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3490623</wp:posOffset>
            </wp:positionH>
            <wp:positionV relativeFrom="paragraph">
              <wp:posOffset>143168</wp:posOffset>
            </wp:positionV>
            <wp:extent cx="573024" cy="573024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РЕПУБЛИКА СРБИЈА </w:t>
      </w:r>
    </w:p>
    <w:p w:rsidR="009203EB" w:rsidRDefault="009203EB">
      <w:pPr>
        <w:pStyle w:val="BodyText"/>
        <w:spacing w:before="40" w:line="276" w:lineRule="auto"/>
        <w:ind w:left="116" w:right="3403"/>
        <w:rPr>
          <w:w w:val="80"/>
          <w:lang/>
        </w:rPr>
      </w:pPr>
      <w:r>
        <w:rPr>
          <w:w w:val="80"/>
          <w:lang/>
        </w:rPr>
        <w:t>Општина Мало Црниће</w:t>
      </w:r>
    </w:p>
    <w:p w:rsidR="009203EB" w:rsidRDefault="009203EB" w:rsidP="009203EB">
      <w:pPr>
        <w:pStyle w:val="BodyText"/>
        <w:spacing w:before="40" w:line="276" w:lineRule="auto"/>
        <w:ind w:left="116" w:right="1004"/>
        <w:rPr>
          <w:w w:val="80"/>
          <w:lang/>
        </w:rPr>
      </w:pPr>
      <w:r>
        <w:rPr>
          <w:w w:val="80"/>
          <w:lang/>
        </w:rPr>
        <w:t>Општинска управа</w:t>
      </w:r>
    </w:p>
    <w:p w:rsidR="009203EB" w:rsidRPr="009203EB" w:rsidRDefault="009203EB" w:rsidP="009203EB">
      <w:pPr>
        <w:pStyle w:val="BodyText"/>
        <w:spacing w:before="40" w:line="276" w:lineRule="auto"/>
        <w:ind w:left="116" w:right="1004"/>
        <w:rPr>
          <w:lang/>
        </w:rPr>
      </w:pPr>
      <w:r>
        <w:rPr>
          <w:w w:val="80"/>
          <w:lang/>
        </w:rPr>
        <w:t>Одсек за локални економски развој, локалну пореску управу  и инспекцијске послове</w:t>
      </w:r>
    </w:p>
    <w:p w:rsidR="00834231" w:rsidRDefault="00873A16">
      <w:pPr>
        <w:pStyle w:val="BodyText"/>
        <w:spacing w:before="40" w:line="276" w:lineRule="auto"/>
        <w:ind w:left="584" w:right="114" w:firstLine="509"/>
        <w:jc w:val="right"/>
      </w:pPr>
      <w:r>
        <w:br w:type="column"/>
      </w:r>
      <w:r>
        <w:rPr>
          <w:w w:val="85"/>
        </w:rPr>
        <w:lastRenderedPageBreak/>
        <w:t>КОНТРОЛНА ЛИСТА</w:t>
      </w:r>
      <w:r>
        <w:rPr>
          <w:spacing w:val="1"/>
          <w:w w:val="85"/>
        </w:rPr>
        <w:t xml:space="preserve"> </w:t>
      </w:r>
      <w:r>
        <w:rPr>
          <w:w w:val="85"/>
        </w:rPr>
        <w:t>БР.</w:t>
      </w:r>
      <w:r>
        <w:rPr>
          <w:spacing w:val="1"/>
          <w:w w:val="85"/>
        </w:rPr>
        <w:t xml:space="preserve"> </w:t>
      </w:r>
      <w:r>
        <w:rPr>
          <w:w w:val="85"/>
        </w:rPr>
        <w:t>14</w:t>
      </w:r>
      <w:r>
        <w:rPr>
          <w:w w:val="91"/>
        </w:rPr>
        <w:t xml:space="preserve"> </w:t>
      </w:r>
      <w:r>
        <w:rPr>
          <w:w w:val="80"/>
        </w:rPr>
        <w:t>ОДВОЂЕЊЕ  И</w:t>
      </w:r>
      <w:r>
        <w:rPr>
          <w:spacing w:val="44"/>
          <w:w w:val="80"/>
        </w:rPr>
        <w:t xml:space="preserve"> </w:t>
      </w:r>
      <w:r>
        <w:rPr>
          <w:w w:val="80"/>
        </w:rPr>
        <w:t>ПРЕЧИШЋАВАЊЕ</w:t>
      </w:r>
    </w:p>
    <w:p w:rsidR="00834231" w:rsidRDefault="00873A16">
      <w:pPr>
        <w:pStyle w:val="BodyText"/>
        <w:spacing w:line="252" w:lineRule="exact"/>
        <w:ind w:left="116"/>
      </w:pPr>
      <w:r>
        <w:rPr>
          <w:w w:val="85"/>
        </w:rPr>
        <w:t>АТМОСФЕРСКИХ И ОТПАДНИХ</w:t>
      </w:r>
      <w:r>
        <w:rPr>
          <w:spacing w:val="7"/>
          <w:w w:val="85"/>
        </w:rPr>
        <w:t xml:space="preserve"> </w:t>
      </w:r>
      <w:r>
        <w:rPr>
          <w:w w:val="85"/>
        </w:rPr>
        <w:t>ВОДА</w:t>
      </w:r>
    </w:p>
    <w:p w:rsidR="00834231" w:rsidRDefault="00873A16">
      <w:pPr>
        <w:pStyle w:val="BodyText"/>
        <w:spacing w:before="37" w:line="276" w:lineRule="auto"/>
        <w:ind w:left="2519" w:right="112" w:firstLine="206"/>
        <w:jc w:val="right"/>
      </w:pPr>
      <w:r>
        <w:rPr>
          <w:spacing w:val="-1"/>
          <w:w w:val="80"/>
        </w:rPr>
        <w:t xml:space="preserve">ОБАВЕЗЕ </w:t>
      </w:r>
      <w:r>
        <w:rPr>
          <w:spacing w:val="-1"/>
          <w:w w:val="85"/>
        </w:rPr>
        <w:t>КОРИСНИК</w:t>
      </w:r>
    </w:p>
    <w:p w:rsidR="00834231" w:rsidRDefault="00834231">
      <w:pPr>
        <w:spacing w:line="276" w:lineRule="auto"/>
        <w:jc w:val="right"/>
        <w:sectPr w:rsidR="00834231">
          <w:footerReference w:type="default" r:id="rId8"/>
          <w:type w:val="continuous"/>
          <w:pgSz w:w="11910" w:h="16840"/>
          <w:pgMar w:top="400" w:right="620" w:bottom="700" w:left="620" w:header="720" w:footer="513" w:gutter="0"/>
          <w:pgNumType w:start="1"/>
          <w:cols w:num="2" w:space="720" w:equalWidth="0">
            <w:col w:w="5824" w:space="1166"/>
            <w:col w:w="3680"/>
          </w:cols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691"/>
        <w:gridCol w:w="1032"/>
        <w:gridCol w:w="1033"/>
        <w:gridCol w:w="1032"/>
        <w:gridCol w:w="1032"/>
      </w:tblGrid>
      <w:tr w:rsidR="00834231">
        <w:trPr>
          <w:trHeight w:val="661"/>
        </w:trPr>
        <w:tc>
          <w:tcPr>
            <w:tcW w:w="10366" w:type="dxa"/>
            <w:gridSpan w:val="7"/>
            <w:shd w:val="clear" w:color="auto" w:fill="DDD9C3"/>
          </w:tcPr>
          <w:p w:rsidR="00834231" w:rsidRDefault="00873A16" w:rsidP="009203EB">
            <w:pPr>
              <w:pStyle w:val="TableParagraph"/>
              <w:spacing w:before="45" w:line="273" w:lineRule="auto"/>
              <w:ind w:left="2431" w:right="297" w:hanging="205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lastRenderedPageBreak/>
              <w:t xml:space="preserve">Одлука о одвођењу и пречишћавању атмосферских и отпадних вода на територији </w:t>
            </w:r>
            <w:r w:rsidR="009203EB">
              <w:rPr>
                <w:rFonts w:ascii="Trebuchet MS" w:hAnsi="Trebuchet MS"/>
                <w:b/>
                <w:w w:val="90"/>
                <w:lang/>
              </w:rPr>
              <w:t xml:space="preserve">општине Мало Црниће </w:t>
            </w:r>
            <w:r>
              <w:rPr>
                <w:rFonts w:ascii="Trebuchet MS" w:hAnsi="Trebuchet MS"/>
                <w:b/>
              </w:rPr>
              <w:t xml:space="preserve">("Службени </w:t>
            </w:r>
            <w:r w:rsidR="009203EB">
              <w:rPr>
                <w:rFonts w:ascii="Trebuchet MS" w:hAnsi="Trebuchet MS"/>
                <w:b/>
                <w:lang/>
              </w:rPr>
              <w:t>гласник опшптине М. Црниће</w:t>
            </w:r>
            <w:r>
              <w:rPr>
                <w:rFonts w:ascii="Trebuchet MS" w:hAnsi="Trebuchet MS"/>
                <w:b/>
              </w:rPr>
              <w:t>", бр</w:t>
            </w:r>
            <w:r w:rsidR="009203EB">
              <w:rPr>
                <w:rFonts w:ascii="Trebuchet MS" w:hAnsi="Trebuchet MS"/>
                <w:b/>
                <w:lang/>
              </w:rPr>
              <w:t>. 4/2019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  <w:tr w:rsidR="00834231">
        <w:trPr>
          <w:trHeight w:val="661"/>
        </w:trPr>
        <w:tc>
          <w:tcPr>
            <w:tcW w:w="547" w:type="dxa"/>
            <w:shd w:val="clear" w:color="auto" w:fill="EAF0DD"/>
          </w:tcPr>
          <w:p w:rsidR="00834231" w:rsidRDefault="00834231">
            <w:pPr>
              <w:pStyle w:val="TableParagraph"/>
              <w:spacing w:before="3"/>
              <w:rPr>
                <w:sz w:val="17"/>
              </w:rPr>
            </w:pPr>
          </w:p>
          <w:p w:rsidR="00834231" w:rsidRDefault="00873A16">
            <w:pPr>
              <w:pStyle w:val="TableParagraph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</w:t>
            </w:r>
          </w:p>
        </w:tc>
        <w:tc>
          <w:tcPr>
            <w:tcW w:w="5690" w:type="dxa"/>
            <w:gridSpan w:val="2"/>
            <w:shd w:val="clear" w:color="auto" w:fill="EAF0DD"/>
          </w:tcPr>
          <w:p w:rsidR="00834231" w:rsidRDefault="00873A16">
            <w:pPr>
              <w:pStyle w:val="TableParagraph"/>
              <w:spacing w:before="189"/>
              <w:ind w:left="67" w:right="31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32" w:type="dxa"/>
            <w:shd w:val="clear" w:color="auto" w:fill="EAF0DD"/>
          </w:tcPr>
          <w:p w:rsidR="00834231" w:rsidRDefault="00834231">
            <w:pPr>
              <w:pStyle w:val="TableParagraph"/>
              <w:spacing w:before="3"/>
              <w:rPr>
                <w:sz w:val="19"/>
              </w:rPr>
            </w:pPr>
          </w:p>
          <w:p w:rsidR="00834231" w:rsidRDefault="00873A16">
            <w:pPr>
              <w:pStyle w:val="TableParagraph"/>
              <w:spacing w:before="1"/>
              <w:ind w:left="97" w:right="61"/>
              <w:jc w:val="center"/>
              <w:rPr>
                <w:sz w:val="18"/>
              </w:rPr>
            </w:pPr>
            <w:r>
              <w:rPr>
                <w:sz w:val="18"/>
              </w:rPr>
              <w:t>одговори</w:t>
            </w:r>
          </w:p>
        </w:tc>
        <w:tc>
          <w:tcPr>
            <w:tcW w:w="1033" w:type="dxa"/>
            <w:shd w:val="clear" w:color="auto" w:fill="EAF0DD"/>
          </w:tcPr>
          <w:p w:rsidR="00834231" w:rsidRDefault="00834231">
            <w:pPr>
              <w:pStyle w:val="TableParagraph"/>
              <w:spacing w:before="3"/>
              <w:rPr>
                <w:sz w:val="19"/>
              </w:rPr>
            </w:pPr>
          </w:p>
          <w:p w:rsidR="00834231" w:rsidRDefault="00873A16">
            <w:pPr>
              <w:pStyle w:val="TableParagraph"/>
              <w:spacing w:before="1"/>
              <w:ind w:left="205"/>
              <w:rPr>
                <w:sz w:val="18"/>
              </w:rPr>
            </w:pPr>
            <w:r>
              <w:rPr>
                <w:sz w:val="18"/>
              </w:rPr>
              <w:t>изабери</w:t>
            </w:r>
          </w:p>
        </w:tc>
        <w:tc>
          <w:tcPr>
            <w:tcW w:w="1032" w:type="dxa"/>
            <w:shd w:val="clear" w:color="auto" w:fill="EAF0DD"/>
          </w:tcPr>
          <w:p w:rsidR="00834231" w:rsidRDefault="00873A16">
            <w:pPr>
              <w:pStyle w:val="TableParagraph"/>
              <w:spacing w:before="1" w:line="276" w:lineRule="auto"/>
              <w:ind w:left="97" w:right="73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опредеље- </w:t>
            </w:r>
            <w:r>
              <w:rPr>
                <w:sz w:val="18"/>
              </w:rPr>
              <w:t>ни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број</w:t>
            </w:r>
          </w:p>
          <w:p w:rsidR="00834231" w:rsidRDefault="00873A16">
            <w:pPr>
              <w:pStyle w:val="TableParagraph"/>
              <w:spacing w:line="164" w:lineRule="exact"/>
              <w:ind w:left="95" w:right="73"/>
              <w:jc w:val="center"/>
              <w:rPr>
                <w:sz w:val="18"/>
              </w:rPr>
            </w:pPr>
            <w:r>
              <w:rPr>
                <w:sz w:val="18"/>
              </w:rPr>
              <w:t>бодова</w:t>
            </w:r>
          </w:p>
        </w:tc>
        <w:tc>
          <w:tcPr>
            <w:tcW w:w="1032" w:type="dxa"/>
            <w:shd w:val="clear" w:color="auto" w:fill="EAF0DD"/>
          </w:tcPr>
          <w:p w:rsidR="00834231" w:rsidRDefault="00873A16">
            <w:pPr>
              <w:pStyle w:val="TableParagraph"/>
              <w:spacing w:before="105" w:line="276" w:lineRule="auto"/>
              <w:ind w:left="51" w:right="-7" w:firstLine="110"/>
              <w:rPr>
                <w:sz w:val="18"/>
              </w:rPr>
            </w:pPr>
            <w:r>
              <w:rPr>
                <w:sz w:val="18"/>
              </w:rPr>
              <w:t xml:space="preserve">утврђени </w:t>
            </w:r>
            <w:r>
              <w:rPr>
                <w:w w:val="95"/>
                <w:sz w:val="18"/>
              </w:rPr>
              <w:t>број бодова</w:t>
            </w:r>
          </w:p>
        </w:tc>
      </w:tr>
      <w:tr w:rsidR="00834231">
        <w:trPr>
          <w:trHeight w:val="356"/>
        </w:trPr>
        <w:tc>
          <w:tcPr>
            <w:tcW w:w="547" w:type="dxa"/>
            <w:vMerge w:val="restart"/>
          </w:tcPr>
          <w:p w:rsidR="00834231" w:rsidRDefault="00834231">
            <w:pPr>
              <w:pStyle w:val="TableParagraph"/>
              <w:spacing w:before="6"/>
              <w:rPr>
                <w:sz w:val="19"/>
              </w:rPr>
            </w:pPr>
          </w:p>
          <w:p w:rsidR="00834231" w:rsidRDefault="00873A16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5690" w:type="dxa"/>
            <w:gridSpan w:val="2"/>
            <w:vMerge w:val="restart"/>
          </w:tcPr>
          <w:p w:rsidR="00834231" w:rsidRDefault="00873A16" w:rsidP="009203EB">
            <w:pPr>
              <w:pStyle w:val="TableParagraph"/>
              <w:spacing w:before="81" w:line="276" w:lineRule="auto"/>
              <w:ind w:left="634" w:right="191" w:hanging="406"/>
            </w:pPr>
            <w:r>
              <w:rPr>
                <w:w w:val="95"/>
              </w:rPr>
              <w:t>к</w:t>
            </w:r>
            <w:r>
              <w:rPr>
                <w:w w:val="95"/>
              </w:rPr>
              <w:t>орисник</w:t>
            </w:r>
            <w:r w:rsidR="009203EB">
              <w:rPr>
                <w:w w:val="95"/>
                <w:lang/>
              </w:rPr>
              <w:t xml:space="preserve"> 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услуге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стара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унутрашњим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инсталацијама </w:t>
            </w:r>
            <w:r>
              <w:t>канализације</w:t>
            </w:r>
            <w:r>
              <w:rPr>
                <w:spacing w:val="-34"/>
              </w:rPr>
              <w:t xml:space="preserve"> </w:t>
            </w:r>
            <w:r>
              <w:t>и</w:t>
            </w:r>
            <w:r>
              <w:rPr>
                <w:spacing w:val="-33"/>
              </w:rPr>
              <w:t xml:space="preserve"> </w:t>
            </w:r>
            <w:r>
              <w:t>одржава</w:t>
            </w:r>
            <w:r>
              <w:rPr>
                <w:spacing w:val="-34"/>
              </w:rPr>
              <w:t xml:space="preserve"> </w:t>
            </w:r>
            <w:r>
              <w:t>их</w:t>
            </w:r>
            <w:r>
              <w:rPr>
                <w:spacing w:val="-34"/>
              </w:rPr>
              <w:t xml:space="preserve"> </w:t>
            </w:r>
            <w:r>
              <w:t>у</w:t>
            </w:r>
            <w:r>
              <w:rPr>
                <w:spacing w:val="-33"/>
              </w:rPr>
              <w:t xml:space="preserve"> </w:t>
            </w:r>
            <w:r>
              <w:t>исправном</w:t>
            </w:r>
            <w:r w:rsidR="009203EB">
              <w:rPr>
                <w:lang/>
              </w:rPr>
              <w:t xml:space="preserve"> </w:t>
            </w:r>
            <w:r>
              <w:rPr>
                <w:spacing w:val="-34"/>
              </w:rPr>
              <w:t xml:space="preserve"> </w:t>
            </w:r>
            <w:r>
              <w:t>стању</w:t>
            </w: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356"/>
        </w:trPr>
        <w:tc>
          <w:tcPr>
            <w:tcW w:w="547" w:type="dxa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937"/>
        </w:trPr>
        <w:tc>
          <w:tcPr>
            <w:tcW w:w="547" w:type="dxa"/>
            <w:vMerge w:val="restart"/>
          </w:tcPr>
          <w:p w:rsidR="00834231" w:rsidRDefault="00834231">
            <w:pPr>
              <w:pStyle w:val="TableParagraph"/>
            </w:pPr>
          </w:p>
          <w:p w:rsidR="00834231" w:rsidRDefault="00834231">
            <w:pPr>
              <w:pStyle w:val="TableParagraph"/>
            </w:pPr>
          </w:p>
          <w:p w:rsidR="00834231" w:rsidRDefault="00834231">
            <w:pPr>
              <w:pStyle w:val="TableParagraph"/>
              <w:rPr>
                <w:sz w:val="21"/>
              </w:rPr>
            </w:pPr>
          </w:p>
          <w:p w:rsidR="00834231" w:rsidRDefault="00873A16">
            <w:pPr>
              <w:pStyle w:val="TableParagraph"/>
              <w:spacing w:before="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5690" w:type="dxa"/>
            <w:gridSpan w:val="2"/>
            <w:vMerge w:val="restart"/>
          </w:tcPr>
          <w:p w:rsidR="00834231" w:rsidRDefault="00873A16" w:rsidP="009203EB">
            <w:pPr>
              <w:pStyle w:val="TableParagraph"/>
              <w:spacing w:before="23" w:line="276" w:lineRule="auto"/>
              <w:ind w:left="240" w:right="216" w:hanging="2"/>
              <w:jc w:val="both"/>
            </w:pPr>
            <w:r>
              <w:t>корисник</w:t>
            </w:r>
            <w:r>
              <w:rPr>
                <w:spacing w:val="-41"/>
              </w:rPr>
              <w:t xml:space="preserve"> </w:t>
            </w:r>
            <w:r>
              <w:t>услуге</w:t>
            </w:r>
            <w:r>
              <w:rPr>
                <w:spacing w:val="-41"/>
              </w:rPr>
              <w:t xml:space="preserve"> </w:t>
            </w:r>
            <w:r>
              <w:t>је</w:t>
            </w:r>
            <w:r>
              <w:rPr>
                <w:spacing w:val="-40"/>
              </w:rPr>
              <w:t xml:space="preserve"> </w:t>
            </w:r>
            <w:r>
              <w:t>омогућио</w:t>
            </w:r>
            <w:r>
              <w:rPr>
                <w:spacing w:val="-40"/>
              </w:rPr>
              <w:t xml:space="preserve"> </w:t>
            </w:r>
            <w:r>
              <w:t>овлашћеним</w:t>
            </w:r>
            <w:r>
              <w:rPr>
                <w:spacing w:val="-41"/>
              </w:rPr>
              <w:t xml:space="preserve"> </w:t>
            </w:r>
            <w:r>
              <w:t xml:space="preserve">лицима </w:t>
            </w:r>
            <w:r>
              <w:rPr>
                <w:w w:val="95"/>
              </w:rPr>
              <w:t>комуналног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предузећа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приступ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комуналним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објектима канализације,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ради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провере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исправности,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отклањања кварова,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замене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одржавања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истих,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укључујући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  <w:p w:rsidR="00834231" w:rsidRDefault="00873A16" w:rsidP="009203EB">
            <w:pPr>
              <w:pStyle w:val="TableParagraph"/>
              <w:spacing w:line="251" w:lineRule="exact"/>
              <w:ind w:left="67" w:right="43"/>
              <w:jc w:val="both"/>
            </w:pPr>
            <w:r>
              <w:t>прелазак преко парцеле и приступ непокретности у</w:t>
            </w:r>
          </w:p>
          <w:p w:rsidR="00834231" w:rsidRDefault="00873A16" w:rsidP="009203EB">
            <w:pPr>
              <w:pStyle w:val="TableParagraph"/>
              <w:spacing w:before="38"/>
              <w:ind w:left="67" w:right="45"/>
              <w:jc w:val="both"/>
            </w:pPr>
            <w:r>
              <w:t>власништву корисника услуге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4"/>
              <w:rPr>
                <w:sz w:val="29"/>
              </w:rPr>
            </w:pPr>
          </w:p>
          <w:p w:rsidR="00834231" w:rsidRDefault="00873A16">
            <w:pPr>
              <w:pStyle w:val="TableParagraph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4"/>
              <w:rPr>
                <w:sz w:val="29"/>
              </w:rPr>
            </w:pPr>
          </w:p>
          <w:p w:rsidR="00834231" w:rsidRDefault="00873A16">
            <w:pPr>
              <w:pStyle w:val="TableParagraph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822"/>
        </w:trPr>
        <w:tc>
          <w:tcPr>
            <w:tcW w:w="547" w:type="dxa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4"/>
              <w:rPr>
                <w:sz w:val="24"/>
              </w:rPr>
            </w:pPr>
          </w:p>
          <w:p w:rsidR="00834231" w:rsidRDefault="00873A16">
            <w:pPr>
              <w:pStyle w:val="TableParagraph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4"/>
              <w:rPr>
                <w:sz w:val="24"/>
              </w:rPr>
            </w:pPr>
          </w:p>
          <w:p w:rsidR="00834231" w:rsidRDefault="00873A16">
            <w:pPr>
              <w:pStyle w:val="TableParagraph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356"/>
        </w:trPr>
        <w:tc>
          <w:tcPr>
            <w:tcW w:w="547" w:type="dxa"/>
            <w:vMerge w:val="restart"/>
          </w:tcPr>
          <w:p w:rsidR="00834231" w:rsidRDefault="00834231">
            <w:pPr>
              <w:pStyle w:val="TableParagraph"/>
              <w:spacing w:before="6"/>
              <w:rPr>
                <w:sz w:val="19"/>
              </w:rPr>
            </w:pPr>
          </w:p>
          <w:p w:rsidR="00834231" w:rsidRDefault="00873A16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5690" w:type="dxa"/>
            <w:gridSpan w:val="2"/>
            <w:vMerge w:val="restart"/>
          </w:tcPr>
          <w:p w:rsidR="00834231" w:rsidRDefault="00873A16" w:rsidP="009203EB">
            <w:pPr>
              <w:pStyle w:val="TableParagraph"/>
              <w:spacing w:before="81" w:line="276" w:lineRule="auto"/>
              <w:ind w:left="689" w:right="294" w:hanging="368"/>
              <w:jc w:val="both"/>
            </w:pPr>
            <w:r>
              <w:rPr>
                <w:w w:val="95"/>
              </w:rPr>
              <w:t>корисник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услуге,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отпадне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воде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одводи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преко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 xml:space="preserve">мерних </w:t>
            </w:r>
            <w:r>
              <w:t>уређаја</w:t>
            </w:r>
            <w:r>
              <w:rPr>
                <w:spacing w:val="-38"/>
              </w:rPr>
              <w:t xml:space="preserve"> </w:t>
            </w:r>
            <w:r>
              <w:t>(тамо</w:t>
            </w:r>
            <w:r>
              <w:rPr>
                <w:spacing w:val="-37"/>
              </w:rPr>
              <w:t xml:space="preserve"> </w:t>
            </w:r>
            <w:r>
              <w:t>где</w:t>
            </w:r>
            <w:r>
              <w:rPr>
                <w:spacing w:val="-38"/>
              </w:rPr>
              <w:t xml:space="preserve"> </w:t>
            </w:r>
            <w:r>
              <w:t>су</w:t>
            </w:r>
            <w:r>
              <w:rPr>
                <w:spacing w:val="-37"/>
              </w:rPr>
              <w:t xml:space="preserve"> </w:t>
            </w:r>
            <w:r>
              <w:t>ови</w:t>
            </w:r>
            <w:r>
              <w:rPr>
                <w:spacing w:val="-37"/>
              </w:rPr>
              <w:t xml:space="preserve"> </w:t>
            </w:r>
            <w:r>
              <w:t>уређаји</w:t>
            </w:r>
            <w:r>
              <w:rPr>
                <w:spacing w:val="-37"/>
              </w:rPr>
              <w:t xml:space="preserve"> </w:t>
            </w:r>
            <w:r>
              <w:t>постављени)</w:t>
            </w: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356"/>
        </w:trPr>
        <w:tc>
          <w:tcPr>
            <w:tcW w:w="547" w:type="dxa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356"/>
        </w:trPr>
        <w:tc>
          <w:tcPr>
            <w:tcW w:w="547" w:type="dxa"/>
            <w:vMerge w:val="restart"/>
          </w:tcPr>
          <w:p w:rsidR="00834231" w:rsidRDefault="00834231">
            <w:pPr>
              <w:pStyle w:val="TableParagraph"/>
              <w:spacing w:before="6"/>
              <w:rPr>
                <w:sz w:val="19"/>
              </w:rPr>
            </w:pPr>
          </w:p>
          <w:p w:rsidR="00834231" w:rsidRDefault="00873A16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5690" w:type="dxa"/>
            <w:gridSpan w:val="2"/>
            <w:vMerge w:val="restart"/>
          </w:tcPr>
          <w:p w:rsidR="00834231" w:rsidRDefault="00873A16" w:rsidP="009203EB">
            <w:pPr>
              <w:pStyle w:val="TableParagraph"/>
              <w:spacing w:before="81" w:line="276" w:lineRule="auto"/>
              <w:ind w:left="967" w:right="166" w:hanging="778"/>
              <w:jc w:val="both"/>
            </w:pPr>
            <w:r>
              <w:rPr>
                <w:w w:val="95"/>
              </w:rPr>
              <w:t>објекат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корисника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услуге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не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омета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нормално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одвођење </w:t>
            </w:r>
            <w:r>
              <w:t>отпадних</w:t>
            </w:r>
            <w:r>
              <w:rPr>
                <w:spacing w:val="-25"/>
              </w:rPr>
              <w:t xml:space="preserve"> </w:t>
            </w:r>
            <w:r>
              <w:t>вода</w:t>
            </w:r>
            <w:r>
              <w:rPr>
                <w:spacing w:val="-25"/>
              </w:rPr>
              <w:t xml:space="preserve"> </w:t>
            </w:r>
            <w:r>
              <w:t>других</w:t>
            </w:r>
            <w:r>
              <w:rPr>
                <w:spacing w:val="-25"/>
              </w:rPr>
              <w:t xml:space="preserve"> </w:t>
            </w:r>
            <w:r>
              <w:t>корисника</w:t>
            </w:r>
            <w:r>
              <w:rPr>
                <w:spacing w:val="-25"/>
              </w:rPr>
              <w:t xml:space="preserve"> </w:t>
            </w:r>
            <w:r>
              <w:t>услуге</w:t>
            </w: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356"/>
        </w:trPr>
        <w:tc>
          <w:tcPr>
            <w:tcW w:w="547" w:type="dxa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356"/>
        </w:trPr>
        <w:tc>
          <w:tcPr>
            <w:tcW w:w="547" w:type="dxa"/>
            <w:vMerge w:val="restart"/>
          </w:tcPr>
          <w:p w:rsidR="00834231" w:rsidRDefault="00834231">
            <w:pPr>
              <w:pStyle w:val="TableParagraph"/>
              <w:spacing w:before="6"/>
              <w:rPr>
                <w:sz w:val="19"/>
              </w:rPr>
            </w:pPr>
          </w:p>
          <w:p w:rsidR="00834231" w:rsidRDefault="00873A16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5690" w:type="dxa"/>
            <w:gridSpan w:val="2"/>
            <w:vMerge w:val="restart"/>
          </w:tcPr>
          <w:p w:rsidR="00834231" w:rsidRDefault="00873A16" w:rsidP="009203EB">
            <w:pPr>
              <w:pStyle w:val="TableParagraph"/>
              <w:spacing w:before="81" w:line="276" w:lineRule="auto"/>
              <w:ind w:left="1219" w:right="290" w:hanging="900"/>
              <w:jc w:val="both"/>
            </w:pPr>
            <w:r>
              <w:rPr>
                <w:w w:val="95"/>
              </w:rPr>
              <w:t>корисник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услуге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омогућио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правилно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регистровање </w:t>
            </w:r>
            <w:r>
              <w:t>количине</w:t>
            </w:r>
            <w:r>
              <w:rPr>
                <w:spacing w:val="-24"/>
              </w:rPr>
              <w:t xml:space="preserve"> </w:t>
            </w:r>
            <w:r>
              <w:t>и</w:t>
            </w:r>
            <w:r>
              <w:rPr>
                <w:spacing w:val="-24"/>
              </w:rPr>
              <w:t xml:space="preserve"> </w:t>
            </w:r>
            <w:r>
              <w:t>састава</w:t>
            </w:r>
            <w:r>
              <w:rPr>
                <w:spacing w:val="-24"/>
              </w:rPr>
              <w:t xml:space="preserve"> </w:t>
            </w:r>
            <w:r>
              <w:t>отпадних</w:t>
            </w:r>
            <w:r>
              <w:rPr>
                <w:spacing w:val="-23"/>
              </w:rPr>
              <w:t xml:space="preserve"> </w:t>
            </w:r>
            <w:r>
              <w:t>вода</w:t>
            </w: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356"/>
        </w:trPr>
        <w:tc>
          <w:tcPr>
            <w:tcW w:w="547" w:type="dxa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47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661"/>
        </w:trPr>
        <w:tc>
          <w:tcPr>
            <w:tcW w:w="547" w:type="dxa"/>
            <w:vMerge w:val="restart"/>
          </w:tcPr>
          <w:p w:rsidR="00834231" w:rsidRDefault="00834231">
            <w:pPr>
              <w:pStyle w:val="TableParagraph"/>
            </w:pPr>
          </w:p>
          <w:p w:rsidR="00834231" w:rsidRDefault="00834231">
            <w:pPr>
              <w:pStyle w:val="TableParagraph"/>
              <w:rPr>
                <w:sz w:val="24"/>
              </w:rPr>
            </w:pPr>
          </w:p>
          <w:p w:rsidR="00834231" w:rsidRDefault="00873A16">
            <w:pPr>
              <w:pStyle w:val="TableParagraph"/>
              <w:spacing w:before="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6</w:t>
            </w:r>
          </w:p>
        </w:tc>
        <w:tc>
          <w:tcPr>
            <w:tcW w:w="5690" w:type="dxa"/>
            <w:gridSpan w:val="2"/>
            <w:vMerge w:val="restart"/>
          </w:tcPr>
          <w:p w:rsidR="00834231" w:rsidRDefault="00834231">
            <w:pPr>
              <w:pStyle w:val="TableParagraph"/>
              <w:spacing w:before="9"/>
              <w:rPr>
                <w:sz w:val="20"/>
              </w:rPr>
            </w:pPr>
          </w:p>
          <w:p w:rsidR="00834231" w:rsidRDefault="00873A16" w:rsidP="009203EB">
            <w:pPr>
              <w:pStyle w:val="TableParagraph"/>
              <w:spacing w:line="276" w:lineRule="auto"/>
              <w:ind w:left="449" w:hanging="293"/>
              <w:jc w:val="both"/>
            </w:pPr>
            <w:r>
              <w:rPr>
                <w:w w:val="95"/>
              </w:rPr>
              <w:t>корисник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услуге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омогућио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другом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кориснику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да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 xml:space="preserve">преко </w:t>
            </w:r>
            <w:r>
              <w:t>своје</w:t>
            </w:r>
            <w:r>
              <w:rPr>
                <w:spacing w:val="-42"/>
              </w:rPr>
              <w:t xml:space="preserve"> </w:t>
            </w:r>
            <w:r>
              <w:t>инсталације</w:t>
            </w:r>
            <w:r>
              <w:rPr>
                <w:spacing w:val="-41"/>
              </w:rPr>
              <w:t xml:space="preserve"> </w:t>
            </w:r>
            <w:r>
              <w:t>одводи</w:t>
            </w:r>
            <w:r>
              <w:rPr>
                <w:spacing w:val="-41"/>
              </w:rPr>
              <w:t xml:space="preserve"> </w:t>
            </w:r>
            <w:r>
              <w:t>отпадне</w:t>
            </w:r>
            <w:r>
              <w:rPr>
                <w:spacing w:val="-41"/>
              </w:rPr>
              <w:t xml:space="preserve"> </w:t>
            </w:r>
            <w:r>
              <w:t>воде,</w:t>
            </w:r>
            <w:r>
              <w:rPr>
                <w:spacing w:val="-41"/>
              </w:rPr>
              <w:t xml:space="preserve"> </w:t>
            </w:r>
            <w:r>
              <w:t>на</w:t>
            </w:r>
            <w:r>
              <w:rPr>
                <w:spacing w:val="-42"/>
              </w:rPr>
              <w:t xml:space="preserve"> </w:t>
            </w:r>
            <w:r>
              <w:t>основу</w:t>
            </w:r>
          </w:p>
          <w:p w:rsidR="00834231" w:rsidRDefault="00873A16" w:rsidP="009203EB">
            <w:pPr>
              <w:pStyle w:val="TableParagraph"/>
              <w:spacing w:line="252" w:lineRule="exact"/>
              <w:ind w:left="240"/>
              <w:jc w:val="both"/>
            </w:pPr>
            <w:r>
              <w:rPr>
                <w:w w:val="95"/>
              </w:rPr>
              <w:t>добијених услова и сагласности комуналног предузећа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3"/>
              <w:rPr>
                <w:sz w:val="17"/>
              </w:rPr>
            </w:pPr>
          </w:p>
          <w:p w:rsidR="00834231" w:rsidRDefault="00873A16">
            <w:pPr>
              <w:pStyle w:val="TableParagraph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3"/>
              <w:rPr>
                <w:sz w:val="17"/>
              </w:rPr>
            </w:pPr>
          </w:p>
          <w:p w:rsidR="00834231" w:rsidRDefault="00873A16">
            <w:pPr>
              <w:pStyle w:val="TableParagraph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662"/>
        </w:trPr>
        <w:tc>
          <w:tcPr>
            <w:tcW w:w="547" w:type="dxa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3"/>
              <w:rPr>
                <w:sz w:val="17"/>
              </w:rPr>
            </w:pPr>
          </w:p>
          <w:p w:rsidR="00834231" w:rsidRDefault="00873A16">
            <w:pPr>
              <w:pStyle w:val="TableParagraph"/>
              <w:spacing w:before="1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3"/>
              <w:rPr>
                <w:sz w:val="17"/>
              </w:rPr>
            </w:pPr>
          </w:p>
          <w:p w:rsidR="00834231" w:rsidRDefault="00873A16">
            <w:pPr>
              <w:pStyle w:val="TableParagraph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661"/>
        </w:trPr>
        <w:tc>
          <w:tcPr>
            <w:tcW w:w="547" w:type="dxa"/>
            <w:vMerge w:val="restart"/>
          </w:tcPr>
          <w:p w:rsidR="00834231" w:rsidRDefault="00834231">
            <w:pPr>
              <w:pStyle w:val="TableParagraph"/>
            </w:pPr>
          </w:p>
          <w:p w:rsidR="00834231" w:rsidRDefault="00834231">
            <w:pPr>
              <w:pStyle w:val="TableParagraph"/>
              <w:rPr>
                <w:sz w:val="24"/>
              </w:rPr>
            </w:pPr>
          </w:p>
          <w:p w:rsidR="00834231" w:rsidRDefault="00873A16">
            <w:pPr>
              <w:pStyle w:val="TableParagraph"/>
              <w:spacing w:before="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7</w:t>
            </w:r>
          </w:p>
        </w:tc>
        <w:tc>
          <w:tcPr>
            <w:tcW w:w="5690" w:type="dxa"/>
            <w:gridSpan w:val="2"/>
            <w:vMerge w:val="restart"/>
          </w:tcPr>
          <w:p w:rsidR="00834231" w:rsidRDefault="00834231">
            <w:pPr>
              <w:pStyle w:val="TableParagraph"/>
              <w:spacing w:before="9"/>
              <w:rPr>
                <w:sz w:val="20"/>
              </w:rPr>
            </w:pPr>
          </w:p>
          <w:p w:rsidR="00834231" w:rsidRDefault="00873A16" w:rsidP="009203EB">
            <w:pPr>
              <w:pStyle w:val="TableParagraph"/>
              <w:spacing w:line="276" w:lineRule="auto"/>
              <w:ind w:left="67" w:right="47"/>
              <w:jc w:val="both"/>
            </w:pPr>
            <w:r>
              <w:rPr>
                <w:w w:val="95"/>
              </w:rPr>
              <w:t>корисник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услуге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омогућио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овлашћеним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лицима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приступ </w:t>
            </w:r>
            <w:r>
              <w:t>до</w:t>
            </w:r>
            <w:r>
              <w:rPr>
                <w:spacing w:val="-25"/>
              </w:rPr>
              <w:t xml:space="preserve"> </w:t>
            </w:r>
            <w:r>
              <w:t>мерних</w:t>
            </w:r>
            <w:r>
              <w:rPr>
                <w:spacing w:val="-25"/>
              </w:rPr>
              <w:t xml:space="preserve"> </w:t>
            </w:r>
            <w:r>
              <w:t>уређаја,</w:t>
            </w:r>
            <w:r>
              <w:rPr>
                <w:spacing w:val="-26"/>
              </w:rPr>
              <w:t xml:space="preserve"> </w:t>
            </w:r>
            <w:r>
              <w:t>односно</w:t>
            </w:r>
            <w:r>
              <w:rPr>
                <w:spacing w:val="-25"/>
              </w:rPr>
              <w:t xml:space="preserve"> </w:t>
            </w:r>
            <w:r>
              <w:t>инсталације</w:t>
            </w:r>
            <w:r>
              <w:rPr>
                <w:spacing w:val="-25"/>
              </w:rPr>
              <w:t xml:space="preserve"> </w:t>
            </w:r>
            <w:r>
              <w:t>и</w:t>
            </w:r>
          </w:p>
          <w:p w:rsidR="00834231" w:rsidRDefault="00873A16" w:rsidP="009203EB">
            <w:pPr>
              <w:pStyle w:val="TableParagraph"/>
              <w:spacing w:line="252" w:lineRule="exact"/>
              <w:ind w:left="67" w:right="46"/>
              <w:jc w:val="both"/>
            </w:pPr>
            <w:r>
              <w:t>канализационог прикључка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3"/>
              <w:rPr>
                <w:sz w:val="17"/>
              </w:rPr>
            </w:pPr>
          </w:p>
          <w:p w:rsidR="00834231" w:rsidRDefault="00873A16">
            <w:pPr>
              <w:pStyle w:val="TableParagraph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3"/>
              <w:rPr>
                <w:sz w:val="17"/>
              </w:rPr>
            </w:pPr>
          </w:p>
          <w:p w:rsidR="00834231" w:rsidRDefault="00873A16">
            <w:pPr>
              <w:pStyle w:val="TableParagraph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661"/>
        </w:trPr>
        <w:tc>
          <w:tcPr>
            <w:tcW w:w="547" w:type="dxa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3"/>
              <w:rPr>
                <w:sz w:val="17"/>
              </w:rPr>
            </w:pPr>
          </w:p>
          <w:p w:rsidR="00834231" w:rsidRDefault="00873A16">
            <w:pPr>
              <w:pStyle w:val="TableParagraph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spacing w:before="3"/>
              <w:rPr>
                <w:sz w:val="17"/>
              </w:rPr>
            </w:pPr>
          </w:p>
          <w:p w:rsidR="00834231" w:rsidRDefault="00873A16">
            <w:pPr>
              <w:pStyle w:val="TableParagraph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515"/>
        </w:trPr>
        <w:tc>
          <w:tcPr>
            <w:tcW w:w="547" w:type="dxa"/>
            <w:vMerge w:val="restart"/>
          </w:tcPr>
          <w:p w:rsidR="00834231" w:rsidRDefault="00834231">
            <w:pPr>
              <w:pStyle w:val="TableParagraph"/>
            </w:pPr>
          </w:p>
          <w:p w:rsidR="00834231" w:rsidRDefault="00873A16">
            <w:pPr>
              <w:pStyle w:val="TableParagraph"/>
              <w:spacing w:before="130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8</w:t>
            </w:r>
          </w:p>
        </w:tc>
        <w:tc>
          <w:tcPr>
            <w:tcW w:w="5690" w:type="dxa"/>
            <w:gridSpan w:val="2"/>
            <w:vMerge w:val="restart"/>
          </w:tcPr>
          <w:p w:rsidR="00834231" w:rsidRDefault="00873A16" w:rsidP="009203EB">
            <w:pPr>
              <w:pStyle w:val="TableParagraph"/>
              <w:spacing w:before="93"/>
              <w:ind w:left="490"/>
              <w:jc w:val="both"/>
            </w:pPr>
            <w:r>
              <w:t>корисник услуге одводи отпадне воде у складу са</w:t>
            </w:r>
          </w:p>
          <w:p w:rsidR="00834231" w:rsidRDefault="00873A16" w:rsidP="009203EB">
            <w:pPr>
              <w:pStyle w:val="TableParagraph"/>
              <w:spacing w:before="37" w:line="276" w:lineRule="auto"/>
              <w:ind w:left="66" w:right="47"/>
              <w:jc w:val="both"/>
            </w:pPr>
            <w:r>
              <w:rPr>
                <w:w w:val="95"/>
              </w:rPr>
              <w:t>условима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које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дата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сагласност,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односно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уговором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о </w:t>
            </w:r>
            <w:r>
              <w:t>одвођењу отпадних</w:t>
            </w:r>
            <w:r>
              <w:rPr>
                <w:spacing w:val="-33"/>
              </w:rPr>
              <w:t xml:space="preserve"> </w:t>
            </w:r>
            <w:r>
              <w:t>вода</w:t>
            </w: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7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6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515"/>
        </w:trPr>
        <w:tc>
          <w:tcPr>
            <w:tcW w:w="547" w:type="dxa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7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6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515"/>
        </w:trPr>
        <w:tc>
          <w:tcPr>
            <w:tcW w:w="547" w:type="dxa"/>
            <w:vMerge w:val="restart"/>
          </w:tcPr>
          <w:p w:rsidR="00834231" w:rsidRDefault="00834231">
            <w:pPr>
              <w:pStyle w:val="TableParagraph"/>
            </w:pPr>
          </w:p>
          <w:p w:rsidR="00834231" w:rsidRDefault="00873A16">
            <w:pPr>
              <w:pStyle w:val="TableParagraph"/>
              <w:spacing w:before="13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9</w:t>
            </w:r>
          </w:p>
        </w:tc>
        <w:tc>
          <w:tcPr>
            <w:tcW w:w="5690" w:type="dxa"/>
            <w:gridSpan w:val="2"/>
            <w:vMerge w:val="restart"/>
          </w:tcPr>
          <w:p w:rsidR="00834231" w:rsidRDefault="00834231">
            <w:pPr>
              <w:pStyle w:val="TableParagraph"/>
              <w:spacing w:before="10"/>
              <w:rPr>
                <w:sz w:val="20"/>
              </w:rPr>
            </w:pPr>
          </w:p>
          <w:p w:rsidR="00834231" w:rsidRDefault="00873A16" w:rsidP="009203EB">
            <w:pPr>
              <w:pStyle w:val="TableParagraph"/>
              <w:spacing w:line="276" w:lineRule="auto"/>
              <w:ind w:left="1327" w:right="294" w:hanging="1006"/>
              <w:jc w:val="both"/>
            </w:pPr>
            <w:r>
              <w:rPr>
                <w:w w:val="95"/>
              </w:rPr>
              <w:t>корисник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услуге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редовно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плаћа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накнаду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извршену </w:t>
            </w:r>
            <w:r>
              <w:t>услугу</w:t>
            </w:r>
            <w:r>
              <w:rPr>
                <w:spacing w:val="-22"/>
              </w:rPr>
              <w:t xml:space="preserve"> </w:t>
            </w:r>
            <w:r>
              <w:t>одвођења</w:t>
            </w:r>
            <w:r>
              <w:rPr>
                <w:spacing w:val="-21"/>
              </w:rPr>
              <w:t xml:space="preserve"> </w:t>
            </w:r>
            <w:r>
              <w:t>отпадних</w:t>
            </w:r>
            <w:r>
              <w:rPr>
                <w:spacing w:val="-22"/>
              </w:rPr>
              <w:t xml:space="preserve"> </w:t>
            </w:r>
            <w:r>
              <w:t>вода</w:t>
            </w: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7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7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515"/>
        </w:trPr>
        <w:tc>
          <w:tcPr>
            <w:tcW w:w="547" w:type="dxa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7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6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515"/>
        </w:trPr>
        <w:tc>
          <w:tcPr>
            <w:tcW w:w="547" w:type="dxa"/>
            <w:vMerge w:val="restart"/>
          </w:tcPr>
          <w:p w:rsidR="00834231" w:rsidRDefault="00834231">
            <w:pPr>
              <w:pStyle w:val="TableParagraph"/>
            </w:pPr>
          </w:p>
          <w:p w:rsidR="00834231" w:rsidRDefault="00873A16">
            <w:pPr>
              <w:pStyle w:val="TableParagraph"/>
              <w:spacing w:before="130"/>
              <w:ind w:left="170"/>
              <w:rPr>
                <w:rFonts w:ascii="Trebuchet MS"/>
              </w:rPr>
            </w:pPr>
            <w:r>
              <w:rPr>
                <w:rFonts w:ascii="Trebuchet MS"/>
              </w:rPr>
              <w:t>10</w:t>
            </w:r>
          </w:p>
        </w:tc>
        <w:tc>
          <w:tcPr>
            <w:tcW w:w="5690" w:type="dxa"/>
            <w:gridSpan w:val="2"/>
            <w:vMerge w:val="restart"/>
          </w:tcPr>
          <w:p w:rsidR="00834231" w:rsidRDefault="009203EB" w:rsidP="009203EB">
            <w:pPr>
              <w:pStyle w:val="TableParagraph"/>
              <w:spacing w:before="93"/>
              <w:ind w:left="706"/>
              <w:jc w:val="both"/>
            </w:pPr>
            <w:r>
              <w:t>корисник услуге је уградио п</w:t>
            </w:r>
            <w:r>
              <w:rPr>
                <w:lang/>
              </w:rPr>
              <w:t>о</w:t>
            </w:r>
            <w:r w:rsidR="00873A16">
              <w:t>себан уређај за</w:t>
            </w:r>
          </w:p>
          <w:p w:rsidR="00834231" w:rsidRDefault="00873A16" w:rsidP="009203EB">
            <w:pPr>
              <w:pStyle w:val="TableParagraph"/>
              <w:spacing w:before="37" w:line="276" w:lineRule="auto"/>
              <w:ind w:left="67" w:right="42"/>
              <w:jc w:val="both"/>
            </w:pPr>
            <w:r>
              <w:rPr>
                <w:w w:val="95"/>
              </w:rPr>
              <w:t>пречишћавање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отпадних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вода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које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садрже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отпадне </w:t>
            </w:r>
            <w:r>
              <w:t>материје</w:t>
            </w: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7"/>
              <w:ind w:left="97" w:right="63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6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515"/>
        </w:trPr>
        <w:tc>
          <w:tcPr>
            <w:tcW w:w="547" w:type="dxa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834231" w:rsidRDefault="008342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7"/>
              <w:ind w:left="97" w:right="63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26"/>
              <w:ind w:left="3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661"/>
        </w:trPr>
        <w:tc>
          <w:tcPr>
            <w:tcW w:w="1546" w:type="dxa"/>
            <w:gridSpan w:val="2"/>
          </w:tcPr>
          <w:p w:rsidR="00834231" w:rsidRDefault="00873A16">
            <w:pPr>
              <w:pStyle w:val="TableParagraph"/>
              <w:spacing w:before="189"/>
              <w:ind w:left="311"/>
            </w:pPr>
            <w:r>
              <w:t>напомена</w:t>
            </w:r>
          </w:p>
        </w:tc>
        <w:tc>
          <w:tcPr>
            <w:tcW w:w="8820" w:type="dxa"/>
            <w:gridSpan w:val="5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662"/>
        </w:trPr>
        <w:tc>
          <w:tcPr>
            <w:tcW w:w="9334" w:type="dxa"/>
            <w:gridSpan w:val="6"/>
            <w:shd w:val="clear" w:color="auto" w:fill="EAF0DD"/>
          </w:tcPr>
          <w:p w:rsidR="00834231" w:rsidRDefault="00873A16">
            <w:pPr>
              <w:pStyle w:val="TableParagraph"/>
              <w:spacing w:before="189"/>
              <w:ind w:left="3469" w:right="3434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2" w:type="dxa"/>
            <w:shd w:val="clear" w:color="auto" w:fill="EAF0DD"/>
          </w:tcPr>
          <w:p w:rsidR="00834231" w:rsidRDefault="00834231">
            <w:pPr>
              <w:pStyle w:val="TableParagraph"/>
              <w:spacing w:before="3"/>
              <w:rPr>
                <w:sz w:val="17"/>
              </w:rPr>
            </w:pPr>
          </w:p>
          <w:p w:rsidR="00834231" w:rsidRDefault="00873A16">
            <w:pPr>
              <w:pStyle w:val="TableParagraph"/>
              <w:ind w:left="97" w:right="60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19</w:t>
            </w:r>
          </w:p>
        </w:tc>
      </w:tr>
      <w:tr w:rsidR="00834231">
        <w:trPr>
          <w:trHeight w:val="398"/>
        </w:trPr>
        <w:tc>
          <w:tcPr>
            <w:tcW w:w="10366" w:type="dxa"/>
            <w:gridSpan w:val="7"/>
            <w:tcBorders>
              <w:bottom w:val="nil"/>
            </w:tcBorders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4231" w:rsidRDefault="00834231">
      <w:pPr>
        <w:rPr>
          <w:rFonts w:ascii="Times New Roman"/>
          <w:sz w:val="20"/>
        </w:rPr>
        <w:sectPr w:rsidR="00834231">
          <w:type w:val="continuous"/>
          <w:pgSz w:w="11910" w:h="16840"/>
          <w:pgMar w:top="400" w:right="620" w:bottom="700" w:left="620" w:header="720" w:footer="720" w:gutter="0"/>
          <w:cols w:space="720"/>
        </w:sectPr>
      </w:pPr>
    </w:p>
    <w:p w:rsidR="00834231" w:rsidRDefault="00834231">
      <w:pPr>
        <w:pStyle w:val="BodyText"/>
        <w:rPr>
          <w:rFonts w:ascii="Times New Roman"/>
          <w:sz w:val="20"/>
        </w:rPr>
      </w:pPr>
      <w:r w:rsidRPr="00834231">
        <w:lastRenderedPageBreak/>
        <w:pict>
          <v:group id="_x0000_s2050" style="position:absolute;margin-left:36.85pt;margin-top:96.85pt;width:519.25pt;height:407.5pt;z-index:-251657216;mso-position-horizontal-relative:page;mso-position-vertical-relative:page" coordorigin="737,1937" coordsize="10385,8150">
            <v:line id="_x0000_s2059" style="position:absolute" from="738,1938" to="738,10085" strokeweight=".14pt"/>
            <v:line id="_x0000_s2058" style="position:absolute" from="746,1937" to="746,10086" strokeweight=".96pt"/>
            <v:line id="_x0000_s2057" style="position:absolute" from="11104,1938" to="11104,10085" strokeweight=".14pt"/>
            <v:line id="_x0000_s2056" style="position:absolute" from="11112,1937" to="11112,10086" strokeweight=".96pt"/>
            <v:line id="_x0000_s2055" style="position:absolute" from="757,10068" to="11120,10068" strokeweight=".14pt"/>
            <v:line id="_x0000_s2054" style="position:absolute" from="756,10077" to="11122,10077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2642;top:2380;width:4058;height:221" filled="f" stroked="f">
              <v:textbox inset="0,0,0,0">
                <w:txbxContent>
                  <w:p w:rsidR="00834231" w:rsidRDefault="00873A16">
                    <w:pPr>
                      <w:spacing w:line="212" w:lineRule="exact"/>
                    </w:pPr>
                    <w:r>
                      <w:rPr>
                        <w:w w:val="85"/>
                      </w:rPr>
                      <w:t>ТАБЕЛА</w:t>
                    </w:r>
                    <w:r>
                      <w:rPr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ЗА</w:t>
                    </w:r>
                    <w:r>
                      <w:rPr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УТВРЂИВАЊЕ</w:t>
                    </w:r>
                    <w:r>
                      <w:rPr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СТЕПЕНА</w:t>
                    </w:r>
                    <w:r>
                      <w:rPr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РИЗИКА</w:t>
                    </w:r>
                  </w:p>
                </w:txbxContent>
              </v:textbox>
            </v:shape>
            <v:shape id="_x0000_s2052" type="#_x0000_t202" style="position:absolute;left:3091;top:6226;width:2129;height:221" filled="f" stroked="f">
              <v:textbox inset="0,0,0,0">
                <w:txbxContent>
                  <w:p w:rsidR="00834231" w:rsidRDefault="00873A16">
                    <w:pPr>
                      <w:spacing w:line="212" w:lineRule="exact"/>
                    </w:pPr>
                    <w:r>
                      <w:rPr>
                        <w:w w:val="85"/>
                      </w:rPr>
                      <w:t>НАДЗИРАНИ</w:t>
                    </w:r>
                    <w:r>
                      <w:rPr>
                        <w:spacing w:val="-3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СУБЈЕКАТ</w:t>
                    </w:r>
                  </w:p>
                </w:txbxContent>
              </v:textbox>
            </v:shape>
            <v:shape id="_x0000_s2051" type="#_x0000_t202" style="position:absolute;left:7839;top:6226;width:2450;height:221" filled="f" stroked="f">
              <v:textbox inset="0,0,0,0">
                <w:txbxContent>
                  <w:p w:rsidR="00834231" w:rsidRDefault="00873A16">
                    <w:pPr>
                      <w:spacing w:line="212" w:lineRule="exact"/>
                    </w:pPr>
                    <w:r>
                      <w:rPr>
                        <w:w w:val="85"/>
                      </w:rPr>
                      <w:t>КОМУНАЛНИ ИНСПЕКТОР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34231" w:rsidRDefault="00834231">
      <w:pPr>
        <w:pStyle w:val="BodyText"/>
        <w:rPr>
          <w:rFonts w:ascii="Times New Roman"/>
          <w:sz w:val="20"/>
        </w:rPr>
      </w:pPr>
    </w:p>
    <w:p w:rsidR="00834231" w:rsidRDefault="00834231">
      <w:pPr>
        <w:pStyle w:val="BodyText"/>
        <w:rPr>
          <w:rFonts w:ascii="Times New Roman"/>
          <w:sz w:val="20"/>
        </w:rPr>
      </w:pPr>
    </w:p>
    <w:p w:rsidR="00834231" w:rsidRDefault="00834231">
      <w:pPr>
        <w:pStyle w:val="BodyText"/>
        <w:rPr>
          <w:rFonts w:ascii="Times New Roman"/>
          <w:sz w:val="28"/>
        </w:rPr>
      </w:pPr>
    </w:p>
    <w:tbl>
      <w:tblPr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"/>
        <w:gridCol w:w="4691"/>
        <w:gridCol w:w="1032"/>
      </w:tblGrid>
      <w:tr w:rsidR="00834231">
        <w:trPr>
          <w:trHeight w:val="1213"/>
        </w:trPr>
        <w:tc>
          <w:tcPr>
            <w:tcW w:w="999" w:type="dxa"/>
          </w:tcPr>
          <w:p w:rsidR="00834231" w:rsidRDefault="00834231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834231" w:rsidRDefault="00873A16">
            <w:pPr>
              <w:pStyle w:val="TableParagraph"/>
              <w:spacing w:line="276" w:lineRule="auto"/>
              <w:ind w:left="173" w:right="132" w:firstLine="12"/>
            </w:pPr>
            <w:r>
              <w:rPr>
                <w:w w:val="90"/>
              </w:rPr>
              <w:t xml:space="preserve">степен </w:t>
            </w:r>
            <w:r>
              <w:rPr>
                <w:w w:val="95"/>
              </w:rPr>
              <w:t>ризика</w:t>
            </w:r>
          </w:p>
        </w:tc>
        <w:tc>
          <w:tcPr>
            <w:tcW w:w="4691" w:type="dxa"/>
          </w:tcPr>
          <w:p w:rsidR="00834231" w:rsidRDefault="00834231">
            <w:pPr>
              <w:pStyle w:val="TableParagraph"/>
              <w:rPr>
                <w:rFonts w:ascii="Times New Roman"/>
              </w:rPr>
            </w:pPr>
          </w:p>
          <w:p w:rsidR="00834231" w:rsidRDefault="0083423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834231" w:rsidRDefault="00873A16">
            <w:pPr>
              <w:pStyle w:val="TableParagraph"/>
              <w:spacing w:before="1"/>
              <w:ind w:left="1265" w:right="1245"/>
              <w:jc w:val="center"/>
            </w:pPr>
            <w:r>
              <w:t>распон броја бодова</w:t>
            </w:r>
          </w:p>
        </w:tc>
        <w:tc>
          <w:tcPr>
            <w:tcW w:w="1032" w:type="dxa"/>
          </w:tcPr>
          <w:p w:rsidR="00834231" w:rsidRDefault="00873A16">
            <w:pPr>
              <w:pStyle w:val="TableParagraph"/>
              <w:spacing w:before="18" w:line="276" w:lineRule="auto"/>
              <w:ind w:left="133" w:right="109" w:firstLine="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утврђени </w:t>
            </w:r>
            <w:r>
              <w:rPr>
                <w:sz w:val="18"/>
              </w:rPr>
              <w:t xml:space="preserve">степен </w:t>
            </w:r>
            <w:r>
              <w:rPr>
                <w:w w:val="95"/>
                <w:sz w:val="18"/>
              </w:rPr>
              <w:t xml:space="preserve">ризика по </w:t>
            </w:r>
            <w:r>
              <w:rPr>
                <w:sz w:val="18"/>
              </w:rPr>
              <w:t>броју</w:t>
            </w:r>
          </w:p>
          <w:p w:rsidR="00834231" w:rsidRDefault="00873A16">
            <w:pPr>
              <w:pStyle w:val="TableParagraph"/>
              <w:spacing w:line="205" w:lineRule="exact"/>
              <w:ind w:left="95" w:right="73"/>
              <w:jc w:val="center"/>
              <w:rPr>
                <w:sz w:val="18"/>
              </w:rPr>
            </w:pPr>
            <w:r>
              <w:rPr>
                <w:sz w:val="18"/>
              </w:rPr>
              <w:t>бодова</w:t>
            </w:r>
          </w:p>
        </w:tc>
      </w:tr>
      <w:tr w:rsidR="00834231">
        <w:trPr>
          <w:trHeight w:val="270"/>
        </w:trPr>
        <w:tc>
          <w:tcPr>
            <w:tcW w:w="999" w:type="dxa"/>
          </w:tcPr>
          <w:p w:rsidR="00834231" w:rsidRDefault="00873A16">
            <w:pPr>
              <w:pStyle w:val="TableParagraph"/>
              <w:spacing w:before="4" w:line="246" w:lineRule="exact"/>
              <w:ind w:left="48" w:right="10"/>
              <w:jc w:val="center"/>
            </w:pPr>
            <w:r>
              <w:rPr>
                <w:w w:val="90"/>
              </w:rPr>
              <w:t>незнатан</w:t>
            </w:r>
          </w:p>
        </w:tc>
        <w:tc>
          <w:tcPr>
            <w:tcW w:w="4691" w:type="dxa"/>
          </w:tcPr>
          <w:p w:rsidR="00834231" w:rsidRDefault="00873A16">
            <w:pPr>
              <w:pStyle w:val="TableParagraph"/>
              <w:spacing w:before="4" w:line="246" w:lineRule="exact"/>
              <w:ind w:left="1265" w:right="1229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17-19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270"/>
        </w:trPr>
        <w:tc>
          <w:tcPr>
            <w:tcW w:w="999" w:type="dxa"/>
          </w:tcPr>
          <w:p w:rsidR="00834231" w:rsidRDefault="00873A16">
            <w:pPr>
              <w:pStyle w:val="TableParagraph"/>
              <w:spacing w:before="4" w:line="246" w:lineRule="exact"/>
              <w:ind w:left="48" w:right="12"/>
              <w:jc w:val="center"/>
            </w:pPr>
            <w:r>
              <w:t>низак</w:t>
            </w:r>
          </w:p>
        </w:tc>
        <w:tc>
          <w:tcPr>
            <w:tcW w:w="4691" w:type="dxa"/>
          </w:tcPr>
          <w:p w:rsidR="00834231" w:rsidRDefault="00873A16">
            <w:pPr>
              <w:pStyle w:val="TableParagraph"/>
              <w:spacing w:before="4" w:line="246" w:lineRule="exact"/>
              <w:ind w:left="1265" w:right="1229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15-16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270"/>
        </w:trPr>
        <w:tc>
          <w:tcPr>
            <w:tcW w:w="999" w:type="dxa"/>
          </w:tcPr>
          <w:p w:rsidR="00834231" w:rsidRDefault="00873A16">
            <w:pPr>
              <w:pStyle w:val="TableParagraph"/>
              <w:spacing w:before="4" w:line="246" w:lineRule="exact"/>
              <w:ind w:left="47" w:right="12"/>
              <w:jc w:val="center"/>
            </w:pPr>
            <w:r>
              <w:t>средњи</w:t>
            </w:r>
          </w:p>
        </w:tc>
        <w:tc>
          <w:tcPr>
            <w:tcW w:w="4691" w:type="dxa"/>
          </w:tcPr>
          <w:p w:rsidR="00834231" w:rsidRDefault="00873A16">
            <w:pPr>
              <w:pStyle w:val="TableParagraph"/>
              <w:spacing w:before="4" w:line="246" w:lineRule="exact"/>
              <w:ind w:left="1265" w:right="1229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13-14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270"/>
        </w:trPr>
        <w:tc>
          <w:tcPr>
            <w:tcW w:w="999" w:type="dxa"/>
          </w:tcPr>
          <w:p w:rsidR="00834231" w:rsidRDefault="00873A16">
            <w:pPr>
              <w:pStyle w:val="TableParagraph"/>
              <w:spacing w:before="4" w:line="246" w:lineRule="exact"/>
              <w:ind w:left="47" w:right="12"/>
              <w:jc w:val="center"/>
            </w:pPr>
            <w:r>
              <w:t>висок</w:t>
            </w:r>
          </w:p>
        </w:tc>
        <w:tc>
          <w:tcPr>
            <w:tcW w:w="4691" w:type="dxa"/>
          </w:tcPr>
          <w:p w:rsidR="00834231" w:rsidRDefault="00873A16">
            <w:pPr>
              <w:pStyle w:val="TableParagraph"/>
              <w:spacing w:before="4" w:line="246" w:lineRule="exact"/>
              <w:ind w:left="1265" w:right="1231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8-12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31">
        <w:trPr>
          <w:trHeight w:val="270"/>
        </w:trPr>
        <w:tc>
          <w:tcPr>
            <w:tcW w:w="999" w:type="dxa"/>
          </w:tcPr>
          <w:p w:rsidR="00834231" w:rsidRDefault="00873A16">
            <w:pPr>
              <w:pStyle w:val="TableParagraph"/>
              <w:spacing w:before="4" w:line="246" w:lineRule="exact"/>
              <w:ind w:left="48" w:right="12"/>
              <w:jc w:val="center"/>
            </w:pPr>
            <w:r>
              <w:rPr>
                <w:w w:val="95"/>
              </w:rPr>
              <w:t>критичан</w:t>
            </w:r>
          </w:p>
        </w:tc>
        <w:tc>
          <w:tcPr>
            <w:tcW w:w="4691" w:type="dxa"/>
          </w:tcPr>
          <w:p w:rsidR="00834231" w:rsidRDefault="00873A16">
            <w:pPr>
              <w:pStyle w:val="TableParagraph"/>
              <w:spacing w:before="4" w:line="246" w:lineRule="exact"/>
              <w:ind w:left="1265" w:right="1228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0-6</w:t>
            </w:r>
          </w:p>
        </w:tc>
        <w:tc>
          <w:tcPr>
            <w:tcW w:w="1032" w:type="dxa"/>
          </w:tcPr>
          <w:p w:rsidR="00834231" w:rsidRDefault="008342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3A16" w:rsidRDefault="00873A16"/>
    <w:sectPr w:rsidR="00873A16" w:rsidSect="00834231">
      <w:pgSz w:w="11910" w:h="16840"/>
      <w:pgMar w:top="1580" w:right="620" w:bottom="700" w:left="620" w:header="0" w:footer="5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16" w:rsidRDefault="00873A16" w:rsidP="00834231">
      <w:r>
        <w:separator/>
      </w:r>
    </w:p>
  </w:endnote>
  <w:endnote w:type="continuationSeparator" w:id="1">
    <w:p w:rsidR="00873A16" w:rsidRDefault="00873A16" w:rsidP="0083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31" w:rsidRDefault="00834231">
    <w:pPr>
      <w:pStyle w:val="BodyText"/>
      <w:spacing w:line="14" w:lineRule="auto"/>
      <w:rPr>
        <w:sz w:val="20"/>
      </w:rPr>
    </w:pPr>
    <w:r w:rsidRPr="008342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pt;margin-top:805.15pt;width:9.6pt;height:13.05pt;z-index:-251658752;mso-position-horizontal-relative:page;mso-position-vertical-relative:page" filled="f" stroked="f">
          <v:textbox inset="0,0,0,0">
            <w:txbxContent>
              <w:p w:rsidR="00834231" w:rsidRDefault="00834231">
                <w:pPr>
                  <w:pStyle w:val="BodyText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873A16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9203EB">
                  <w:rPr>
                    <w:rFonts w:ascii="Trebuchet MS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16" w:rsidRDefault="00873A16" w:rsidP="00834231">
      <w:r>
        <w:separator/>
      </w:r>
    </w:p>
  </w:footnote>
  <w:footnote w:type="continuationSeparator" w:id="1">
    <w:p w:rsidR="00873A16" w:rsidRDefault="00873A16" w:rsidP="00834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34231"/>
    <w:rsid w:val="00834231"/>
    <w:rsid w:val="00873A16"/>
    <w:rsid w:val="0092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423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4231"/>
  </w:style>
  <w:style w:type="paragraph" w:styleId="ListParagraph">
    <w:name w:val="List Paragraph"/>
    <w:basedOn w:val="Normal"/>
    <w:uiPriority w:val="1"/>
    <w:qFormat/>
    <w:rsid w:val="00834231"/>
  </w:style>
  <w:style w:type="paragraph" w:customStyle="1" w:styleId="TableParagraph">
    <w:name w:val="Table Paragraph"/>
    <w:basedOn w:val="Normal"/>
    <w:uiPriority w:val="1"/>
    <w:qFormat/>
    <w:rsid w:val="0083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AF84-9358-4D2D-89EE-C086CEB5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2019-09-23T08:48:00Z</dcterms:created>
  <dcterms:modified xsi:type="dcterms:W3CDTF">2019-09-26T06:24:00Z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